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F90A" w14:textId="0F8ADBC9" w:rsidR="00CB3D5B" w:rsidRPr="001B257A" w:rsidRDefault="001B257A" w:rsidP="0D127E14">
      <w:pPr>
        <w:jc w:val="center"/>
        <w:rPr>
          <w:rFonts w:ascii="Georgia" w:hAnsi="Georgia"/>
          <w:b/>
          <w:bCs/>
          <w:u w:val="single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09BD7900" wp14:editId="34F84CE3">
            <wp:simplePos x="0" y="0"/>
            <wp:positionH relativeFrom="column">
              <wp:posOffset>5691573</wp:posOffset>
            </wp:positionH>
            <wp:positionV relativeFrom="paragraph">
              <wp:posOffset>-691562</wp:posOffset>
            </wp:positionV>
            <wp:extent cx="948062" cy="975872"/>
            <wp:effectExtent l="0" t="0" r="4445" b="0"/>
            <wp:wrapNone/>
            <wp:docPr id="2053682778" name="Picture 1" descr="A logo for a fishing c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682778" name="Picture 1" descr="A logo for a fishing camp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878" cy="977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noProof/>
        </w:rPr>
        <w:drawing>
          <wp:anchor distT="0" distB="0" distL="114300" distR="114300" simplePos="0" relativeHeight="251658240" behindDoc="0" locked="0" layoutInCell="1" allowOverlap="1" wp14:anchorId="3FC171A7" wp14:editId="1EF19545">
            <wp:simplePos x="0" y="0"/>
            <wp:positionH relativeFrom="column">
              <wp:posOffset>-737667</wp:posOffset>
            </wp:positionH>
            <wp:positionV relativeFrom="paragraph">
              <wp:posOffset>-760719</wp:posOffset>
            </wp:positionV>
            <wp:extent cx="722299" cy="946040"/>
            <wp:effectExtent l="0" t="0" r="1905" b="6985"/>
            <wp:wrapNone/>
            <wp:docPr id="2002191549" name="Picture 2" descr="A logo for a youth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191549" name="Picture 2" descr="A logo for a youth pro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38" cy="94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2E83506" w:rsidRPr="001B257A">
        <w:rPr>
          <w:rFonts w:ascii="Georgia" w:hAnsi="Georgia"/>
          <w:b/>
          <w:bCs/>
          <w:u w:val="single"/>
        </w:rPr>
        <w:t>Camp Director's Community Commitment Conversation Framework</w:t>
      </w:r>
      <w:r w:rsidR="42E83506" w:rsidRPr="001B257A">
        <w:rPr>
          <w:rFonts w:ascii="Georgia" w:hAnsi="Georgia"/>
        </w:rPr>
        <w:t xml:space="preserve"> </w:t>
      </w:r>
    </w:p>
    <w:p w14:paraId="03B11DAF" w14:textId="61127D62" w:rsidR="00CB3D5B" w:rsidRPr="001B257A" w:rsidRDefault="42E83506" w:rsidP="13CF0E20">
      <w:pPr>
        <w:rPr>
          <w:rFonts w:ascii="Georgia" w:hAnsi="Georgia"/>
          <w:b/>
          <w:bCs/>
        </w:rPr>
      </w:pPr>
      <w:r w:rsidRPr="001B257A">
        <w:rPr>
          <w:rFonts w:ascii="Georgia" w:hAnsi="Georgia"/>
          <w:b/>
          <w:bCs/>
          <w:u w:val="single"/>
        </w:rPr>
        <w:t>Introduction</w:t>
      </w:r>
      <w:r w:rsidRPr="001B257A">
        <w:rPr>
          <w:rFonts w:ascii="Georgia" w:hAnsi="Georgia"/>
          <w:b/>
          <w:bCs/>
        </w:rPr>
        <w:t>:</w:t>
      </w:r>
    </w:p>
    <w:p w14:paraId="052D63D2" w14:textId="3603A732" w:rsidR="00CB3D5B" w:rsidRPr="001B257A" w:rsidRDefault="42E83506" w:rsidP="13CF0E20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1B257A">
        <w:rPr>
          <w:rFonts w:ascii="Georgia" w:hAnsi="Georgia"/>
        </w:rPr>
        <w:t>Welcome campers and set a positive tone for the conversation.</w:t>
      </w:r>
    </w:p>
    <w:p w14:paraId="043F3E70" w14:textId="11121BE1" w:rsidR="00CB3D5B" w:rsidRPr="001B257A" w:rsidRDefault="42E83506" w:rsidP="13CF0E20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1B257A">
        <w:rPr>
          <w:rFonts w:ascii="Georgia" w:hAnsi="Georgia"/>
        </w:rPr>
        <w:t>Briefly introduce the purpose of the talk: to ensure everyone understands and commits to creating a safe, inclusive, and respectful camp environment.</w:t>
      </w:r>
    </w:p>
    <w:p w14:paraId="4BD4F934" w14:textId="31C8D68F" w:rsidR="00CB3D5B" w:rsidRPr="001B257A" w:rsidRDefault="42E83506" w:rsidP="13CF0E20">
      <w:pPr>
        <w:rPr>
          <w:rFonts w:ascii="Georgia" w:hAnsi="Georgia"/>
          <w:b/>
          <w:bCs/>
        </w:rPr>
      </w:pPr>
      <w:r w:rsidRPr="001B257A">
        <w:rPr>
          <w:rFonts w:ascii="Georgia" w:hAnsi="Georgia"/>
          <w:b/>
          <w:bCs/>
          <w:u w:val="single"/>
        </w:rPr>
        <w:t>Key Points</w:t>
      </w:r>
      <w:r w:rsidRPr="001B257A">
        <w:rPr>
          <w:rFonts w:ascii="Georgia" w:hAnsi="Georgia"/>
          <w:b/>
          <w:bCs/>
        </w:rPr>
        <w:t>:</w:t>
      </w:r>
    </w:p>
    <w:p w14:paraId="3854D526" w14:textId="2B6C2530" w:rsidR="00CB3D5B" w:rsidRPr="001B257A" w:rsidRDefault="42E83506" w:rsidP="13CF0E20">
      <w:pPr>
        <w:rPr>
          <w:rFonts w:ascii="Georgia" w:hAnsi="Georgia"/>
        </w:rPr>
      </w:pPr>
      <w:r w:rsidRPr="001B257A">
        <w:rPr>
          <w:rFonts w:ascii="Georgia" w:hAnsi="Georgia"/>
        </w:rPr>
        <w:t xml:space="preserve">1. </w:t>
      </w:r>
      <w:r w:rsidRPr="001B257A">
        <w:rPr>
          <w:rFonts w:ascii="Georgia" w:hAnsi="Georgia"/>
          <w:i/>
          <w:iCs/>
        </w:rPr>
        <w:t>Respect for All</w:t>
      </w:r>
      <w:r w:rsidRPr="001B257A">
        <w:rPr>
          <w:rFonts w:ascii="Georgia" w:hAnsi="Georgia"/>
        </w:rPr>
        <w:t>:</w:t>
      </w:r>
    </w:p>
    <w:p w14:paraId="2614D454" w14:textId="0E6EA12C" w:rsidR="00CB3D5B" w:rsidRPr="001B257A" w:rsidRDefault="42E83506" w:rsidP="13CF0E20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1B257A">
        <w:rPr>
          <w:rFonts w:ascii="Georgia" w:hAnsi="Georgia"/>
        </w:rPr>
        <w:t>Explain the importance of treating everyone with kindness, regardless of differences.</w:t>
      </w:r>
    </w:p>
    <w:p w14:paraId="338D6762" w14:textId="765007B1" w:rsidR="00CB3D5B" w:rsidRPr="001B257A" w:rsidRDefault="42E83506" w:rsidP="13CF0E20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1B257A">
        <w:rPr>
          <w:rFonts w:ascii="Georgia" w:hAnsi="Georgia"/>
        </w:rPr>
        <w:t>Emphasize that offensive conduct or statements based on race, gender, or any differences are not acceptable.</w:t>
      </w:r>
    </w:p>
    <w:p w14:paraId="5289DD3E" w14:textId="747349EA" w:rsidR="00CB3D5B" w:rsidRPr="001B257A" w:rsidRDefault="42E83506" w:rsidP="13CF0E20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1B257A">
        <w:rPr>
          <w:rFonts w:ascii="Georgia" w:hAnsi="Georgia"/>
        </w:rPr>
        <w:t>Share examples of respectful behavior and encourage campers to share their thoughts.</w:t>
      </w:r>
    </w:p>
    <w:p w14:paraId="76399E29" w14:textId="5A114C8F" w:rsidR="00CB3D5B" w:rsidRPr="001B257A" w:rsidRDefault="42E83506" w:rsidP="13CF0E20">
      <w:pPr>
        <w:rPr>
          <w:rFonts w:ascii="Georgia" w:hAnsi="Georgia"/>
        </w:rPr>
      </w:pPr>
      <w:r w:rsidRPr="001B257A">
        <w:rPr>
          <w:rFonts w:ascii="Georgia" w:hAnsi="Georgia"/>
        </w:rPr>
        <w:t xml:space="preserve">2. </w:t>
      </w:r>
      <w:r w:rsidRPr="001B257A">
        <w:rPr>
          <w:rFonts w:ascii="Georgia" w:hAnsi="Georgia"/>
          <w:i/>
          <w:iCs/>
        </w:rPr>
        <w:t>Inclusivity</w:t>
      </w:r>
      <w:r w:rsidRPr="001B257A">
        <w:rPr>
          <w:rFonts w:ascii="Georgia" w:hAnsi="Georgia"/>
        </w:rPr>
        <w:t>:</w:t>
      </w:r>
    </w:p>
    <w:p w14:paraId="42E965AC" w14:textId="75B77660" w:rsidR="00CB3D5B" w:rsidRPr="001B257A" w:rsidRDefault="42E83506" w:rsidP="13CF0E20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1B257A">
        <w:rPr>
          <w:rFonts w:ascii="Georgia" w:hAnsi="Georgia"/>
        </w:rPr>
        <w:t>Discuss the value of making everyone feel welcome.</w:t>
      </w:r>
    </w:p>
    <w:p w14:paraId="7B5586AA" w14:textId="4F40A958" w:rsidR="00CB3D5B" w:rsidRPr="001B257A" w:rsidRDefault="42E83506" w:rsidP="13CF0E20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1B257A">
        <w:rPr>
          <w:rFonts w:ascii="Georgia" w:hAnsi="Georgia"/>
        </w:rPr>
        <w:t>Encourage campers to embrace differences and seek out new friendships.</w:t>
      </w:r>
    </w:p>
    <w:p w14:paraId="14248671" w14:textId="1356137C" w:rsidR="00CB3D5B" w:rsidRPr="001B257A" w:rsidRDefault="42E83506" w:rsidP="13CF0E20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1B257A">
        <w:rPr>
          <w:rFonts w:ascii="Georgia" w:hAnsi="Georgia"/>
        </w:rPr>
        <w:t>Highlight the role of each camper in creating an inclusive atmosphere.</w:t>
      </w:r>
    </w:p>
    <w:p w14:paraId="2FCC69EA" w14:textId="57C9196D" w:rsidR="00CB3D5B" w:rsidRPr="001B257A" w:rsidRDefault="42E83506" w:rsidP="13CF0E20">
      <w:pPr>
        <w:rPr>
          <w:rFonts w:ascii="Georgia" w:hAnsi="Georgia"/>
        </w:rPr>
      </w:pPr>
      <w:r w:rsidRPr="001B257A">
        <w:rPr>
          <w:rFonts w:ascii="Georgia" w:hAnsi="Georgia"/>
        </w:rPr>
        <w:t xml:space="preserve">3. </w:t>
      </w:r>
      <w:r w:rsidRPr="001B257A">
        <w:rPr>
          <w:rFonts w:ascii="Georgia" w:hAnsi="Georgia"/>
          <w:i/>
          <w:iCs/>
        </w:rPr>
        <w:t>Equitable Treatment</w:t>
      </w:r>
      <w:r w:rsidRPr="001B257A">
        <w:rPr>
          <w:rFonts w:ascii="Georgia" w:hAnsi="Georgia"/>
        </w:rPr>
        <w:t>:</w:t>
      </w:r>
    </w:p>
    <w:p w14:paraId="536B02D8" w14:textId="2C939013" w:rsidR="00CB3D5B" w:rsidRPr="001B257A" w:rsidRDefault="42E83506" w:rsidP="13CF0E20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1B257A">
        <w:rPr>
          <w:rFonts w:ascii="Georgia" w:hAnsi="Georgia"/>
        </w:rPr>
        <w:t>Explain the concept of equity and how it ensures everyone gets a fair chance to participate.</w:t>
      </w:r>
    </w:p>
    <w:p w14:paraId="3EB55ED6" w14:textId="14ECCD02" w:rsidR="00CB3D5B" w:rsidRPr="001B257A" w:rsidRDefault="42E83506" w:rsidP="13CF0E20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1B257A">
        <w:rPr>
          <w:rFonts w:ascii="Georgia" w:hAnsi="Georgia"/>
        </w:rPr>
        <w:t>Discuss the importance of not excluding anyone based on differences.</w:t>
      </w:r>
    </w:p>
    <w:p w14:paraId="73ABF92C" w14:textId="1989C020" w:rsidR="00CB3D5B" w:rsidRPr="001B257A" w:rsidRDefault="42E83506" w:rsidP="13CF0E20">
      <w:pPr>
        <w:rPr>
          <w:rFonts w:ascii="Georgia" w:hAnsi="Georgia"/>
        </w:rPr>
      </w:pPr>
      <w:r w:rsidRPr="001B257A">
        <w:rPr>
          <w:rFonts w:ascii="Georgia" w:hAnsi="Georgia"/>
        </w:rPr>
        <w:t xml:space="preserve">4. </w:t>
      </w:r>
      <w:r w:rsidRPr="001B257A">
        <w:rPr>
          <w:rFonts w:ascii="Georgia" w:hAnsi="Georgia"/>
          <w:i/>
          <w:iCs/>
        </w:rPr>
        <w:t>Open Communication</w:t>
      </w:r>
      <w:r w:rsidRPr="001B257A">
        <w:rPr>
          <w:rFonts w:ascii="Georgia" w:hAnsi="Georgia"/>
        </w:rPr>
        <w:t>:</w:t>
      </w:r>
    </w:p>
    <w:p w14:paraId="2165A9A6" w14:textId="78071697" w:rsidR="00CB3D5B" w:rsidRPr="001B257A" w:rsidRDefault="42E83506" w:rsidP="13CF0E20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1B257A">
        <w:rPr>
          <w:rFonts w:ascii="Georgia" w:hAnsi="Georgia"/>
        </w:rPr>
        <w:t>Stress the importance of open and respectful communication.</w:t>
      </w:r>
    </w:p>
    <w:p w14:paraId="0B20D9BB" w14:textId="58629A99" w:rsidR="00CB3D5B" w:rsidRPr="001B257A" w:rsidRDefault="42E83506" w:rsidP="13CF0E20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1B257A">
        <w:rPr>
          <w:rFonts w:ascii="Georgia" w:hAnsi="Georgia"/>
        </w:rPr>
        <w:t>Share that expressing concerns or seeking support is encouraged.</w:t>
      </w:r>
    </w:p>
    <w:p w14:paraId="0373D344" w14:textId="3B6A198E" w:rsidR="00CB3D5B" w:rsidRPr="001B257A" w:rsidRDefault="42E83506" w:rsidP="13CF0E20">
      <w:pPr>
        <w:rPr>
          <w:rFonts w:ascii="Georgia" w:hAnsi="Georgia"/>
        </w:rPr>
      </w:pPr>
      <w:r w:rsidRPr="001B257A">
        <w:rPr>
          <w:rFonts w:ascii="Georgia" w:hAnsi="Georgia"/>
        </w:rPr>
        <w:t xml:space="preserve">5. </w:t>
      </w:r>
      <w:r w:rsidRPr="001B257A">
        <w:rPr>
          <w:rFonts w:ascii="Georgia" w:hAnsi="Georgia"/>
          <w:i/>
          <w:iCs/>
        </w:rPr>
        <w:t>Conflict Resolution</w:t>
      </w:r>
      <w:r w:rsidRPr="001B257A">
        <w:rPr>
          <w:rFonts w:ascii="Georgia" w:hAnsi="Georgia"/>
        </w:rPr>
        <w:t>:</w:t>
      </w:r>
    </w:p>
    <w:p w14:paraId="0DDD6FFE" w14:textId="2FDEE378" w:rsidR="00CB3D5B" w:rsidRPr="001B257A" w:rsidRDefault="42E83506" w:rsidP="13CF0E20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1B257A">
        <w:rPr>
          <w:rFonts w:ascii="Georgia" w:hAnsi="Georgia"/>
        </w:rPr>
        <w:t>Emphasize the importance of resolving conflicts peacefully and constructively.</w:t>
      </w:r>
    </w:p>
    <w:p w14:paraId="0EFA8241" w14:textId="7D6A0D9C" w:rsidR="00CB3D5B" w:rsidRPr="001B257A" w:rsidRDefault="42E83506" w:rsidP="13CF0E20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1B257A">
        <w:rPr>
          <w:rFonts w:ascii="Georgia" w:hAnsi="Georgia"/>
        </w:rPr>
        <w:t>Encourage campers to seek help from counselors when needed.</w:t>
      </w:r>
    </w:p>
    <w:p w14:paraId="309B8268" w14:textId="77F8803B" w:rsidR="00CB3D5B" w:rsidRPr="001B257A" w:rsidRDefault="42E83506" w:rsidP="13CF0E20">
      <w:pPr>
        <w:rPr>
          <w:rFonts w:ascii="Georgia" w:hAnsi="Georgia"/>
        </w:rPr>
      </w:pPr>
      <w:r w:rsidRPr="001B257A">
        <w:rPr>
          <w:rFonts w:ascii="Georgia" w:hAnsi="Georgia"/>
        </w:rPr>
        <w:t xml:space="preserve">6. </w:t>
      </w:r>
      <w:r w:rsidRPr="001B257A">
        <w:rPr>
          <w:rFonts w:ascii="Georgia" w:hAnsi="Georgia"/>
          <w:i/>
          <w:iCs/>
        </w:rPr>
        <w:t>Safe Space</w:t>
      </w:r>
      <w:r w:rsidRPr="001B257A">
        <w:rPr>
          <w:rFonts w:ascii="Georgia" w:hAnsi="Georgia"/>
        </w:rPr>
        <w:t>:</w:t>
      </w:r>
    </w:p>
    <w:p w14:paraId="2EB11E1B" w14:textId="400421EE" w:rsidR="00CB3D5B" w:rsidRPr="001B257A" w:rsidRDefault="42E83506" w:rsidP="13CF0E20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1B257A">
        <w:rPr>
          <w:rFonts w:ascii="Georgia" w:hAnsi="Georgia"/>
        </w:rPr>
        <w:t>Define what a safe space means at camp—physically and emotionally</w:t>
      </w:r>
      <w:r w:rsidR="055E5D2C" w:rsidRPr="001B257A">
        <w:rPr>
          <w:rFonts w:ascii="Georgia" w:hAnsi="Georgia"/>
        </w:rPr>
        <w:t>: a space where all campers feel they can be themselves without fear of unkind treatment</w:t>
      </w:r>
      <w:r w:rsidRPr="001B257A">
        <w:rPr>
          <w:rFonts w:ascii="Georgia" w:hAnsi="Georgia"/>
        </w:rPr>
        <w:t>.</w:t>
      </w:r>
    </w:p>
    <w:p w14:paraId="1238434B" w14:textId="4536F26F" w:rsidR="00CB3D5B" w:rsidRPr="001B257A" w:rsidRDefault="42E83506" w:rsidP="13CF0E20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1B257A">
        <w:rPr>
          <w:rFonts w:ascii="Georgia" w:hAnsi="Georgia"/>
        </w:rPr>
        <w:t>Discuss the impact of harassment and bullying and why it's not tolerated</w:t>
      </w:r>
      <w:r w:rsidR="23D2B6BA" w:rsidRPr="001B257A">
        <w:rPr>
          <w:rFonts w:ascii="Georgia" w:hAnsi="Georgia"/>
        </w:rPr>
        <w:t>: such behavior can really hurt the victim and potentially ruin their camp experience, which is unfair</w:t>
      </w:r>
      <w:r w:rsidRPr="001B257A">
        <w:rPr>
          <w:rFonts w:ascii="Georgia" w:hAnsi="Georgia"/>
        </w:rPr>
        <w:t>.</w:t>
      </w:r>
    </w:p>
    <w:p w14:paraId="4D574346" w14:textId="05F5AD8A" w:rsidR="00CB3D5B" w:rsidRPr="001B257A" w:rsidRDefault="42E83506" w:rsidP="13CF0E20">
      <w:pPr>
        <w:rPr>
          <w:rFonts w:ascii="Georgia" w:hAnsi="Georgia"/>
        </w:rPr>
      </w:pPr>
      <w:r w:rsidRPr="001B257A">
        <w:rPr>
          <w:rFonts w:ascii="Georgia" w:hAnsi="Georgia"/>
        </w:rPr>
        <w:t xml:space="preserve">7. </w:t>
      </w:r>
      <w:r w:rsidRPr="001B257A">
        <w:rPr>
          <w:rFonts w:ascii="Georgia" w:hAnsi="Georgia"/>
          <w:i/>
          <w:iCs/>
        </w:rPr>
        <w:t>Consequences of Violation</w:t>
      </w:r>
      <w:r w:rsidRPr="001B257A">
        <w:rPr>
          <w:rFonts w:ascii="Georgia" w:hAnsi="Georgia"/>
        </w:rPr>
        <w:t>:</w:t>
      </w:r>
    </w:p>
    <w:p w14:paraId="002BCA37" w14:textId="16A77CCE" w:rsidR="00CB3D5B" w:rsidRPr="001B257A" w:rsidRDefault="42E83506" w:rsidP="13CF0E20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1B257A">
        <w:rPr>
          <w:rFonts w:ascii="Georgia" w:hAnsi="Georgia"/>
        </w:rPr>
        <w:t xml:space="preserve">Explain </w:t>
      </w:r>
      <w:r w:rsidR="2CEF82BB" w:rsidRPr="001B257A">
        <w:rPr>
          <w:rFonts w:ascii="Georgia" w:hAnsi="Georgia"/>
        </w:rPr>
        <w:t xml:space="preserve">who violations should be reported to—make sure all campers know who that person is and can easily recognize them. </w:t>
      </w:r>
    </w:p>
    <w:p w14:paraId="2AE3A940" w14:textId="69C24591" w:rsidR="00CB3D5B" w:rsidRDefault="42E83506" w:rsidP="13CF0E20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1B257A">
        <w:rPr>
          <w:rFonts w:ascii="Georgia" w:hAnsi="Georgia"/>
        </w:rPr>
        <w:t>Discuss the range of consequences</w:t>
      </w:r>
      <w:r w:rsidR="358F4CF8" w:rsidRPr="001B257A">
        <w:rPr>
          <w:rFonts w:ascii="Georgia" w:hAnsi="Georgia"/>
        </w:rPr>
        <w:t xml:space="preserve"> from not being permitted to participate in certain activities to</w:t>
      </w:r>
      <w:r w:rsidRPr="001B257A">
        <w:rPr>
          <w:rFonts w:ascii="Georgia" w:hAnsi="Georgia"/>
        </w:rPr>
        <w:t xml:space="preserve"> dismissal from camp.</w:t>
      </w:r>
    </w:p>
    <w:p w14:paraId="3AEEB9DC" w14:textId="77777777" w:rsidR="001B257A" w:rsidRPr="001B257A" w:rsidRDefault="001B257A" w:rsidP="001B257A">
      <w:pPr>
        <w:pStyle w:val="ListParagraph"/>
        <w:rPr>
          <w:rFonts w:ascii="Georgia" w:hAnsi="Georgia"/>
        </w:rPr>
      </w:pPr>
    </w:p>
    <w:p w14:paraId="227DAC3D" w14:textId="36E1A5A7" w:rsidR="00CB3D5B" w:rsidRPr="001B257A" w:rsidRDefault="5E51421C" w:rsidP="13CF0E20">
      <w:pPr>
        <w:rPr>
          <w:rFonts w:ascii="Georgia" w:hAnsi="Georgia"/>
        </w:rPr>
      </w:pPr>
      <w:r w:rsidRPr="001B257A">
        <w:rPr>
          <w:rFonts w:ascii="Georgia" w:hAnsi="Georgia"/>
        </w:rPr>
        <w:lastRenderedPageBreak/>
        <w:t xml:space="preserve">8. </w:t>
      </w:r>
      <w:r w:rsidRPr="001B257A">
        <w:rPr>
          <w:rFonts w:ascii="Georgia" w:hAnsi="Georgia"/>
          <w:i/>
          <w:iCs/>
        </w:rPr>
        <w:t>Camp Rules</w:t>
      </w:r>
    </w:p>
    <w:p w14:paraId="2EA5B786" w14:textId="3A8B78C6" w:rsidR="00CB3D5B" w:rsidRPr="001B257A" w:rsidRDefault="5E51421C" w:rsidP="13CF0E20">
      <w:pPr>
        <w:pStyle w:val="ListParagraph"/>
        <w:numPr>
          <w:ilvl w:val="0"/>
          <w:numId w:val="1"/>
        </w:numPr>
        <w:rPr>
          <w:rFonts w:ascii="Georgia" w:hAnsi="Georgia"/>
          <w:i/>
          <w:iCs/>
        </w:rPr>
      </w:pPr>
      <w:r w:rsidRPr="001B257A">
        <w:rPr>
          <w:rFonts w:ascii="Georgia" w:hAnsi="Georgia"/>
        </w:rPr>
        <w:t xml:space="preserve">Finally, be sure to review the rules of the camp with all </w:t>
      </w:r>
      <w:proofErr w:type="gramStart"/>
      <w:r w:rsidRPr="001B257A">
        <w:rPr>
          <w:rFonts w:ascii="Georgia" w:hAnsi="Georgia"/>
        </w:rPr>
        <w:t>campers</w:t>
      </w:r>
      <w:proofErr w:type="gramEnd"/>
    </w:p>
    <w:p w14:paraId="7FB7848F" w14:textId="4A332D3A" w:rsidR="00CB3D5B" w:rsidRPr="001B257A" w:rsidRDefault="42E83506" w:rsidP="13CF0E20">
      <w:pPr>
        <w:rPr>
          <w:rFonts w:ascii="Georgia" w:hAnsi="Georgia"/>
        </w:rPr>
      </w:pPr>
      <w:r w:rsidRPr="001B257A">
        <w:rPr>
          <w:rFonts w:ascii="Georgia" w:hAnsi="Georgia"/>
        </w:rPr>
        <w:t xml:space="preserve"> </w:t>
      </w:r>
    </w:p>
    <w:p w14:paraId="04918629" w14:textId="14737975" w:rsidR="00CB3D5B" w:rsidRPr="001B257A" w:rsidRDefault="209D0A68" w:rsidP="13CF0E20">
      <w:pPr>
        <w:rPr>
          <w:rFonts w:ascii="Georgia" w:hAnsi="Georgia"/>
        </w:rPr>
      </w:pPr>
      <w:r w:rsidRPr="001B257A">
        <w:rPr>
          <w:rFonts w:ascii="Georgia" w:hAnsi="Georgia"/>
          <w:b/>
          <w:bCs/>
          <w:u w:val="single"/>
        </w:rPr>
        <w:t>C</w:t>
      </w:r>
      <w:r w:rsidR="42E83506" w:rsidRPr="001B257A">
        <w:rPr>
          <w:rFonts w:ascii="Georgia" w:hAnsi="Georgia"/>
          <w:b/>
          <w:bCs/>
          <w:u w:val="single"/>
        </w:rPr>
        <w:t>losing</w:t>
      </w:r>
      <w:r w:rsidR="42E83506" w:rsidRPr="001B257A">
        <w:rPr>
          <w:rFonts w:ascii="Georgia" w:hAnsi="Georgia"/>
        </w:rPr>
        <w:t>:</w:t>
      </w:r>
    </w:p>
    <w:p w14:paraId="75E55FCC" w14:textId="64573309" w:rsidR="00CB3D5B" w:rsidRPr="001B257A" w:rsidRDefault="42E83506" w:rsidP="13CF0E20">
      <w:pPr>
        <w:rPr>
          <w:rFonts w:ascii="Georgia" w:hAnsi="Georgia"/>
        </w:rPr>
      </w:pPr>
      <w:r w:rsidRPr="001B257A">
        <w:rPr>
          <w:rFonts w:ascii="Georgia" w:hAnsi="Georgia"/>
        </w:rPr>
        <w:t>- Thank campers for their attention and participation.</w:t>
      </w:r>
    </w:p>
    <w:p w14:paraId="4666C7B8" w14:textId="2FC82B10" w:rsidR="00CB3D5B" w:rsidRPr="001B257A" w:rsidRDefault="42E83506" w:rsidP="13CF0E20">
      <w:pPr>
        <w:rPr>
          <w:rFonts w:ascii="Georgia" w:hAnsi="Georgia"/>
        </w:rPr>
      </w:pPr>
      <w:r w:rsidRPr="001B257A">
        <w:rPr>
          <w:rFonts w:ascii="Georgia" w:hAnsi="Georgia"/>
        </w:rPr>
        <w:t>- Reinforce the idea that, together, they can create an amazing camp experience.</w:t>
      </w:r>
    </w:p>
    <w:p w14:paraId="2C21FF13" w14:textId="1869D817" w:rsidR="00CB3D5B" w:rsidRPr="001B257A" w:rsidRDefault="42E83506" w:rsidP="13CF0E20">
      <w:pPr>
        <w:rPr>
          <w:rFonts w:ascii="Georgia" w:hAnsi="Georgia"/>
        </w:rPr>
      </w:pPr>
      <w:r w:rsidRPr="001B257A">
        <w:rPr>
          <w:rFonts w:ascii="Georgia" w:hAnsi="Georgia"/>
        </w:rPr>
        <w:t>- Encourage questions or thoughts from campers.</w:t>
      </w:r>
    </w:p>
    <w:p w14:paraId="4B18E8DB" w14:textId="2F7A6A09" w:rsidR="00CB3D5B" w:rsidRPr="001B257A" w:rsidRDefault="4D9D1022" w:rsidP="13CF0E20">
      <w:pPr>
        <w:rPr>
          <w:rFonts w:ascii="Georgia" w:hAnsi="Georgia"/>
        </w:rPr>
      </w:pPr>
      <w:r w:rsidRPr="001B257A">
        <w:rPr>
          <w:rFonts w:ascii="Georgia" w:hAnsi="Georgia"/>
        </w:rPr>
        <w:t xml:space="preserve">- Have a fun </w:t>
      </w:r>
      <w:proofErr w:type="gramStart"/>
      <w:r w:rsidRPr="001B257A">
        <w:rPr>
          <w:rFonts w:ascii="Georgia" w:hAnsi="Georgia"/>
        </w:rPr>
        <w:t>ice-breaker</w:t>
      </w:r>
      <w:proofErr w:type="gramEnd"/>
      <w:r w:rsidRPr="001B257A">
        <w:rPr>
          <w:rFonts w:ascii="Georgia" w:hAnsi="Georgia"/>
        </w:rPr>
        <w:t xml:space="preserve"> or something similar prepared to delve into </w:t>
      </w:r>
      <w:r w:rsidRPr="001B257A">
        <w:rPr>
          <w:rFonts w:ascii="Georgia" w:hAnsi="Georgia"/>
          <w:i/>
          <w:iCs/>
        </w:rPr>
        <w:t>after</w:t>
      </w:r>
      <w:r w:rsidRPr="001B257A">
        <w:rPr>
          <w:rFonts w:ascii="Georgia" w:hAnsi="Georgia"/>
        </w:rPr>
        <w:t xml:space="preserve"> this conversation—the kids will have just gotten done sitting through a bit </w:t>
      </w:r>
      <w:r w:rsidR="29C35416" w:rsidRPr="001B257A">
        <w:rPr>
          <w:rFonts w:ascii="Georgia" w:hAnsi="Georgia"/>
        </w:rPr>
        <w:t xml:space="preserve">of a small speech, so reward that with a fun activity. </w:t>
      </w:r>
    </w:p>
    <w:p w14:paraId="2C078E63" w14:textId="2E24FBBC" w:rsidR="00CB3D5B" w:rsidRPr="001B257A" w:rsidRDefault="00CB3D5B" w:rsidP="13CF0E20">
      <w:pPr>
        <w:rPr>
          <w:rFonts w:ascii="Georgia" w:hAnsi="Georgia"/>
        </w:rPr>
      </w:pPr>
    </w:p>
    <w:sectPr w:rsidR="00CB3D5B" w:rsidRPr="001B257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4AAD" w14:textId="77777777" w:rsidR="00CF75A7" w:rsidRDefault="00CF75A7" w:rsidP="001B257A">
      <w:pPr>
        <w:spacing w:after="0" w:line="240" w:lineRule="auto"/>
      </w:pPr>
      <w:r>
        <w:separator/>
      </w:r>
    </w:p>
  </w:endnote>
  <w:endnote w:type="continuationSeparator" w:id="0">
    <w:p w14:paraId="34034740" w14:textId="77777777" w:rsidR="00CF75A7" w:rsidRDefault="00CF75A7" w:rsidP="001B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</w:rPr>
      <w:id w:val="731198368"/>
      <w:docPartObj>
        <w:docPartGallery w:val="Page Numbers (Bottom of Page)"/>
        <w:docPartUnique/>
      </w:docPartObj>
    </w:sdtPr>
    <w:sdtContent>
      <w:sdt>
        <w:sdtPr>
          <w:rPr>
            <w:rFonts w:ascii="Georgia" w:hAnsi="Georgia"/>
          </w:rPr>
          <w:id w:val="1728636285"/>
          <w:docPartObj>
            <w:docPartGallery w:val="Page Numbers (Top of Page)"/>
            <w:docPartUnique/>
          </w:docPartObj>
        </w:sdtPr>
        <w:sdtContent>
          <w:p w14:paraId="14835C76" w14:textId="43866482" w:rsidR="001B257A" w:rsidRPr="001B257A" w:rsidRDefault="001B257A">
            <w:pPr>
              <w:pStyle w:val="Footer"/>
              <w:jc w:val="center"/>
              <w:rPr>
                <w:rFonts w:ascii="Georgia" w:hAnsi="Georgia"/>
              </w:rPr>
            </w:pPr>
            <w:r w:rsidRPr="001B257A">
              <w:rPr>
                <w:rFonts w:ascii="Georgia" w:hAnsi="Georgia"/>
              </w:rPr>
              <w:t xml:space="preserve">Page </w:t>
            </w:r>
            <w:r w:rsidRPr="001B257A">
              <w:rPr>
                <w:rFonts w:ascii="Georgia" w:hAnsi="Georgia"/>
                <w:b/>
                <w:bCs/>
                <w:sz w:val="24"/>
                <w:szCs w:val="24"/>
              </w:rPr>
              <w:fldChar w:fldCharType="begin"/>
            </w:r>
            <w:r w:rsidRPr="001B257A">
              <w:rPr>
                <w:rFonts w:ascii="Georgia" w:hAnsi="Georgia"/>
                <w:b/>
                <w:bCs/>
              </w:rPr>
              <w:instrText xml:space="preserve"> PAGE </w:instrText>
            </w:r>
            <w:r w:rsidRPr="001B257A">
              <w:rPr>
                <w:rFonts w:ascii="Georgia" w:hAnsi="Georgia"/>
                <w:b/>
                <w:bCs/>
                <w:sz w:val="24"/>
                <w:szCs w:val="24"/>
              </w:rPr>
              <w:fldChar w:fldCharType="separate"/>
            </w:r>
            <w:r w:rsidRPr="001B257A">
              <w:rPr>
                <w:rFonts w:ascii="Georgia" w:hAnsi="Georgia"/>
                <w:b/>
                <w:bCs/>
                <w:noProof/>
              </w:rPr>
              <w:t>2</w:t>
            </w:r>
            <w:r w:rsidRPr="001B257A">
              <w:rPr>
                <w:rFonts w:ascii="Georgia" w:hAnsi="Georgia"/>
                <w:b/>
                <w:bCs/>
                <w:sz w:val="24"/>
                <w:szCs w:val="24"/>
              </w:rPr>
              <w:fldChar w:fldCharType="end"/>
            </w:r>
            <w:r w:rsidRPr="001B257A">
              <w:rPr>
                <w:rFonts w:ascii="Georgia" w:hAnsi="Georgia"/>
              </w:rPr>
              <w:t xml:space="preserve"> of </w:t>
            </w:r>
            <w:r w:rsidRPr="001B257A">
              <w:rPr>
                <w:rFonts w:ascii="Georgia" w:hAnsi="Georgia"/>
                <w:b/>
                <w:bCs/>
                <w:sz w:val="24"/>
                <w:szCs w:val="24"/>
              </w:rPr>
              <w:fldChar w:fldCharType="begin"/>
            </w:r>
            <w:r w:rsidRPr="001B257A">
              <w:rPr>
                <w:rFonts w:ascii="Georgia" w:hAnsi="Georgia"/>
                <w:b/>
                <w:bCs/>
              </w:rPr>
              <w:instrText xml:space="preserve"> NUMPAGES  </w:instrText>
            </w:r>
            <w:r w:rsidRPr="001B257A">
              <w:rPr>
                <w:rFonts w:ascii="Georgia" w:hAnsi="Georgia"/>
                <w:b/>
                <w:bCs/>
                <w:sz w:val="24"/>
                <w:szCs w:val="24"/>
              </w:rPr>
              <w:fldChar w:fldCharType="separate"/>
            </w:r>
            <w:r w:rsidRPr="001B257A">
              <w:rPr>
                <w:rFonts w:ascii="Georgia" w:hAnsi="Georgia"/>
                <w:b/>
                <w:bCs/>
                <w:noProof/>
              </w:rPr>
              <w:t>2</w:t>
            </w:r>
            <w:r w:rsidRPr="001B257A">
              <w:rPr>
                <w:rFonts w:ascii="Georgia" w:hAnsi="Georg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42ACAD" w14:textId="77777777" w:rsidR="001B257A" w:rsidRDefault="001B2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739B" w14:textId="77777777" w:rsidR="00CF75A7" w:rsidRDefault="00CF75A7" w:rsidP="001B257A">
      <w:pPr>
        <w:spacing w:after="0" w:line="240" w:lineRule="auto"/>
      </w:pPr>
      <w:r>
        <w:separator/>
      </w:r>
    </w:p>
  </w:footnote>
  <w:footnote w:type="continuationSeparator" w:id="0">
    <w:p w14:paraId="447CDA9C" w14:textId="77777777" w:rsidR="00CF75A7" w:rsidRDefault="00CF75A7" w:rsidP="001B2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E253"/>
    <w:multiLevelType w:val="hybridMultilevel"/>
    <w:tmpl w:val="CCAC837E"/>
    <w:lvl w:ilvl="0" w:tplc="E48C7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83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0CD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60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E2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8A9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4B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6F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94E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BCBC"/>
    <w:multiLevelType w:val="hybridMultilevel"/>
    <w:tmpl w:val="B394BEA6"/>
    <w:lvl w:ilvl="0" w:tplc="A1A0FD2C">
      <w:start w:val="1"/>
      <w:numFmt w:val="decimal"/>
      <w:lvlText w:val="%1."/>
      <w:lvlJc w:val="left"/>
      <w:pPr>
        <w:ind w:left="720" w:hanging="360"/>
      </w:pPr>
    </w:lvl>
    <w:lvl w:ilvl="1" w:tplc="3EA8456C">
      <w:start w:val="1"/>
      <w:numFmt w:val="lowerLetter"/>
      <w:lvlText w:val="%2."/>
      <w:lvlJc w:val="left"/>
      <w:pPr>
        <w:ind w:left="1440" w:hanging="360"/>
      </w:pPr>
    </w:lvl>
    <w:lvl w:ilvl="2" w:tplc="AD3075F2">
      <w:start w:val="1"/>
      <w:numFmt w:val="lowerRoman"/>
      <w:lvlText w:val="%3."/>
      <w:lvlJc w:val="right"/>
      <w:pPr>
        <w:ind w:left="2160" w:hanging="180"/>
      </w:pPr>
    </w:lvl>
    <w:lvl w:ilvl="3" w:tplc="6088AB4E">
      <w:start w:val="1"/>
      <w:numFmt w:val="decimal"/>
      <w:lvlText w:val="%4."/>
      <w:lvlJc w:val="left"/>
      <w:pPr>
        <w:ind w:left="2880" w:hanging="360"/>
      </w:pPr>
    </w:lvl>
    <w:lvl w:ilvl="4" w:tplc="3E2A5322">
      <w:start w:val="1"/>
      <w:numFmt w:val="lowerLetter"/>
      <w:lvlText w:val="%5."/>
      <w:lvlJc w:val="left"/>
      <w:pPr>
        <w:ind w:left="3600" w:hanging="360"/>
      </w:pPr>
    </w:lvl>
    <w:lvl w:ilvl="5" w:tplc="C866791C">
      <w:start w:val="1"/>
      <w:numFmt w:val="lowerRoman"/>
      <w:lvlText w:val="%6."/>
      <w:lvlJc w:val="right"/>
      <w:pPr>
        <w:ind w:left="4320" w:hanging="180"/>
      </w:pPr>
    </w:lvl>
    <w:lvl w:ilvl="6" w:tplc="BD503CF0">
      <w:start w:val="1"/>
      <w:numFmt w:val="decimal"/>
      <w:lvlText w:val="%7."/>
      <w:lvlJc w:val="left"/>
      <w:pPr>
        <w:ind w:left="5040" w:hanging="360"/>
      </w:pPr>
    </w:lvl>
    <w:lvl w:ilvl="7" w:tplc="3E5EF14E">
      <w:start w:val="1"/>
      <w:numFmt w:val="lowerLetter"/>
      <w:lvlText w:val="%8."/>
      <w:lvlJc w:val="left"/>
      <w:pPr>
        <w:ind w:left="5760" w:hanging="360"/>
      </w:pPr>
    </w:lvl>
    <w:lvl w:ilvl="8" w:tplc="E9782D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402D0"/>
    <w:multiLevelType w:val="hybridMultilevel"/>
    <w:tmpl w:val="74509992"/>
    <w:lvl w:ilvl="0" w:tplc="FECA1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25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63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EB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E2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46C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0E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C9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67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8D63D"/>
    <w:multiLevelType w:val="hybridMultilevel"/>
    <w:tmpl w:val="4AC4CB0E"/>
    <w:lvl w:ilvl="0" w:tplc="5BFE9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C0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6B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E2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29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E1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21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48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E5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50C80"/>
    <w:multiLevelType w:val="hybridMultilevel"/>
    <w:tmpl w:val="DCC6200E"/>
    <w:lvl w:ilvl="0" w:tplc="120CD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C8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845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8A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6D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C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40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42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EC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2585B"/>
    <w:multiLevelType w:val="hybridMultilevel"/>
    <w:tmpl w:val="4B5A2FC0"/>
    <w:lvl w:ilvl="0" w:tplc="39723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260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8E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4C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29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98B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ED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48E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D456D"/>
    <w:multiLevelType w:val="hybridMultilevel"/>
    <w:tmpl w:val="0B4E2936"/>
    <w:lvl w:ilvl="0" w:tplc="6ABC2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ED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627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85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CC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A9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00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E5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E67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8E6CC"/>
    <w:multiLevelType w:val="hybridMultilevel"/>
    <w:tmpl w:val="0026253E"/>
    <w:lvl w:ilvl="0" w:tplc="40A2D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03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24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CE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08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C8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0B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8B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8D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E5394"/>
    <w:multiLevelType w:val="hybridMultilevel"/>
    <w:tmpl w:val="067AD5D6"/>
    <w:lvl w:ilvl="0" w:tplc="301AC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21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883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8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E3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A8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8E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46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C42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FD50F"/>
    <w:multiLevelType w:val="hybridMultilevel"/>
    <w:tmpl w:val="7C623048"/>
    <w:lvl w:ilvl="0" w:tplc="98D47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847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01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C3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C6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23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08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E1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083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502502">
    <w:abstractNumId w:val="2"/>
  </w:num>
  <w:num w:numId="2" w16cid:durableId="1286740542">
    <w:abstractNumId w:val="1"/>
  </w:num>
  <w:num w:numId="3" w16cid:durableId="523787038">
    <w:abstractNumId w:val="9"/>
  </w:num>
  <w:num w:numId="4" w16cid:durableId="2017994679">
    <w:abstractNumId w:val="8"/>
  </w:num>
  <w:num w:numId="5" w16cid:durableId="1187673364">
    <w:abstractNumId w:val="5"/>
  </w:num>
  <w:num w:numId="6" w16cid:durableId="1198423372">
    <w:abstractNumId w:val="6"/>
  </w:num>
  <w:num w:numId="7" w16cid:durableId="1727945178">
    <w:abstractNumId w:val="7"/>
  </w:num>
  <w:num w:numId="8" w16cid:durableId="1111170694">
    <w:abstractNumId w:val="4"/>
  </w:num>
  <w:num w:numId="9" w16cid:durableId="739063478">
    <w:abstractNumId w:val="0"/>
  </w:num>
  <w:num w:numId="10" w16cid:durableId="223491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52676A"/>
    <w:rsid w:val="000579A4"/>
    <w:rsid w:val="001B257A"/>
    <w:rsid w:val="00831B48"/>
    <w:rsid w:val="00CB3D5B"/>
    <w:rsid w:val="00CF75A7"/>
    <w:rsid w:val="055E5D2C"/>
    <w:rsid w:val="0CBCA9C9"/>
    <w:rsid w:val="0D127E14"/>
    <w:rsid w:val="13CF0E20"/>
    <w:rsid w:val="18BBA7A0"/>
    <w:rsid w:val="19EF6954"/>
    <w:rsid w:val="1A577801"/>
    <w:rsid w:val="1B8B39B5"/>
    <w:rsid w:val="1BDA2005"/>
    <w:rsid w:val="1D270A16"/>
    <w:rsid w:val="209D0A68"/>
    <w:rsid w:val="231284DA"/>
    <w:rsid w:val="23D2B6BA"/>
    <w:rsid w:val="29C35416"/>
    <w:rsid w:val="2B883522"/>
    <w:rsid w:val="2CEF82BB"/>
    <w:rsid w:val="358F4CF8"/>
    <w:rsid w:val="42646E46"/>
    <w:rsid w:val="42E83506"/>
    <w:rsid w:val="44804421"/>
    <w:rsid w:val="482BA25C"/>
    <w:rsid w:val="4D9D1022"/>
    <w:rsid w:val="5852676A"/>
    <w:rsid w:val="5E51421C"/>
    <w:rsid w:val="5FC621BB"/>
    <w:rsid w:val="65FAE3C4"/>
    <w:rsid w:val="6796B425"/>
    <w:rsid w:val="67D487D7"/>
    <w:rsid w:val="6FA1C60A"/>
    <w:rsid w:val="703898A1"/>
    <w:rsid w:val="714583F1"/>
    <w:rsid w:val="747D24B3"/>
    <w:rsid w:val="79509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676A"/>
  <w15:chartTrackingRefBased/>
  <w15:docId w15:val="{47A82E0F-3707-48F8-807E-9586F484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57A"/>
  </w:style>
  <w:style w:type="paragraph" w:styleId="Footer">
    <w:name w:val="footer"/>
    <w:basedOn w:val="Normal"/>
    <w:link w:val="FooterChar"/>
    <w:uiPriority w:val="99"/>
    <w:unhideWhenUsed/>
    <w:rsid w:val="001B2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f8c145c-0668-44e3-a336-a718ff97d544">
      <Terms xmlns="http://schemas.microsoft.com/office/infopath/2007/PartnerControls"/>
    </lcf76f155ced4ddcb4097134ff3c332f>
    <_ip_UnifiedCompliancePolicyProperties xmlns="http://schemas.microsoft.com/sharepoint/v3" xsi:nil="true"/>
    <TaxCatchAll xmlns="2cd67dec-163d-442f-9b58-740e9edb3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29D137296BF49AEE931DEFD32ED23" ma:contentTypeVersion="20" ma:contentTypeDescription="Create a new document." ma:contentTypeScope="" ma:versionID="b212b494175813e1be7ac4bbced7767a">
  <xsd:schema xmlns:xsd="http://www.w3.org/2001/XMLSchema" xmlns:xs="http://www.w3.org/2001/XMLSchema" xmlns:p="http://schemas.microsoft.com/office/2006/metadata/properties" xmlns:ns1="http://schemas.microsoft.com/sharepoint/v3" xmlns:ns2="2cd67dec-163d-442f-9b58-740e9edb35c0" xmlns:ns3="1f8c145c-0668-44e3-a336-a718ff97d544" targetNamespace="http://schemas.microsoft.com/office/2006/metadata/properties" ma:root="true" ma:fieldsID="5e8880a7446b1c2d3c065190b80a247a" ns1:_="" ns2:_="" ns3:_="">
    <xsd:import namespace="http://schemas.microsoft.com/sharepoint/v3"/>
    <xsd:import namespace="2cd67dec-163d-442f-9b58-740e9edb35c0"/>
    <xsd:import namespace="1f8c145c-0668-44e3-a336-a718ff97d5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67dec-163d-442f-9b58-740e9edb35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3ae08-be12-498f-976f-9d115b8ac8b0}" ma:internalName="TaxCatchAll" ma:showField="CatchAllData" ma:web="2cd67dec-163d-442f-9b58-740e9edb3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c145c-0668-44e3-a336-a718ff97d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2e0512-316f-4e36-b730-903e26aaa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89167-3B8E-4630-B6EC-8F93651ED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1385E-1FD1-45C4-8370-872AC36018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8c145c-0668-44e3-a336-a718ff97d544"/>
    <ds:schemaRef ds:uri="2cd67dec-163d-442f-9b58-740e9edb35c0"/>
  </ds:schemaRefs>
</ds:datastoreItem>
</file>

<file path=customXml/itemProps3.xml><?xml version="1.0" encoding="utf-8"?>
<ds:datastoreItem xmlns:ds="http://schemas.openxmlformats.org/officeDocument/2006/customXml" ds:itemID="{1CB1B7FA-2928-43D6-B504-A56557CD4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d67dec-163d-442f-9b58-740e9edb35c0"/>
    <ds:schemaRef ds:uri="1f8c145c-0668-44e3-a336-a718ff97d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Collins</dc:creator>
  <cp:keywords/>
  <dc:description/>
  <cp:lastModifiedBy>Quentin Collins</cp:lastModifiedBy>
  <cp:revision>3</cp:revision>
  <cp:lastPrinted>2024-02-05T20:43:00Z</cp:lastPrinted>
  <dcterms:created xsi:type="dcterms:W3CDTF">2024-01-10T14:26:00Z</dcterms:created>
  <dcterms:modified xsi:type="dcterms:W3CDTF">2024-02-05T20:43:00Z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0x01010089F29D137296BF49AEE931DEFD32ED23</vt:lpwstr>
  </property>
  <property fmtid="{D5CDD505-2E9C-101B-9397-08002B2CF9AE}" pid="3" name="MediaServiceImageTags">
    <vt:lpwstr/>
  </property>
</Properties>
</file>